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892B" w14:textId="77777777" w:rsidR="00981E24" w:rsidRPr="00981E24" w:rsidRDefault="00981E24" w:rsidP="00981E2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981E2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5FD11D0" w14:textId="77777777" w:rsidR="00981E24" w:rsidRPr="00981E24" w:rsidRDefault="00981E24" w:rsidP="00981E2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81E24">
        <w:rPr>
          <w:rFonts w:ascii="Arial" w:hAnsi="Arial" w:cs="Arial"/>
          <w:b/>
          <w:sz w:val="24"/>
          <w:szCs w:val="24"/>
        </w:rPr>
        <w:t>73/2024. (VIII.26.) határozata</w:t>
      </w:r>
    </w:p>
    <w:p w14:paraId="78A10E35" w14:textId="77777777" w:rsidR="00981E24" w:rsidRPr="00981E24" w:rsidRDefault="00981E24" w:rsidP="00981E2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E24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55AB098E" w14:textId="77777777" w:rsidR="00981E24" w:rsidRPr="00981E24" w:rsidRDefault="00981E24" w:rsidP="00981E2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D9A61A2" w14:textId="77777777" w:rsidR="00981E24" w:rsidRPr="00981E24" w:rsidRDefault="00981E24" w:rsidP="00981E2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81E24">
        <w:rPr>
          <w:rFonts w:ascii="Arial" w:hAnsi="Arial" w:cs="Arial"/>
          <w:sz w:val="24"/>
          <w:szCs w:val="24"/>
        </w:rPr>
        <w:t>Német Nemzetiségi Önkormányzat Mór Képviselő-testülete Horváth-Wundele Krisztina német nemzetiségi képviselőt a 2024. augusztus 26-i nyilvános ülése jegyzőkönyv hitelesítőjének megválasztja.</w:t>
      </w:r>
      <w:bookmarkEnd w:id="0"/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2024-08-27T07:12:00Z</dcterms:created>
  <dcterms:modified xsi:type="dcterms:W3CDTF">2024-08-27T07:12:00Z</dcterms:modified>
</cp:coreProperties>
</file>