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FF4B5" w14:textId="77777777" w:rsidR="006B1919" w:rsidRPr="006B1919" w:rsidRDefault="006B1919" w:rsidP="006B19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</w:pPr>
      <w:r w:rsidRPr="006B1919"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  <w:t>A Móri Többcélú Kistérségi Társulás Társulási Tanácsa (6 tagjának jelenlétében) – a döntéshozatalhoz előírt szavazatszámnak megfelelően – 6 igen (20219 fő lakosságszámot képviselve), 0 nem és 0 tartózkodás mellett az alábbi határozatot hozta:</w:t>
      </w:r>
    </w:p>
    <w:p w14:paraId="0A0B9461" w14:textId="77777777" w:rsidR="006B1919" w:rsidRPr="006B1919" w:rsidRDefault="006B1919" w:rsidP="006B1919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794811CB" w14:textId="77777777" w:rsidR="006B1919" w:rsidRPr="006B1919" w:rsidRDefault="006B1919" w:rsidP="006B1919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6B1919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Móri Többcélú Kistérségi Társulás</w:t>
      </w:r>
    </w:p>
    <w:p w14:paraId="5CDFA0AA" w14:textId="77777777" w:rsidR="006B1919" w:rsidRPr="006B1919" w:rsidRDefault="006B1919" w:rsidP="006B1919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6B1919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Társulási Tanácsának</w:t>
      </w:r>
    </w:p>
    <w:p w14:paraId="0A2386C8" w14:textId="77777777" w:rsidR="006B1919" w:rsidRPr="006B1919" w:rsidRDefault="006B1919" w:rsidP="006B1919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6B1919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64/2025. (XI.27.) határozata</w:t>
      </w:r>
    </w:p>
    <w:p w14:paraId="0FF66526" w14:textId="77777777" w:rsidR="006B1919" w:rsidRPr="006B1919" w:rsidRDefault="006B1919" w:rsidP="006B1919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7A932902" w14:textId="77777777" w:rsidR="006B1919" w:rsidRPr="006B1919" w:rsidRDefault="006B1919" w:rsidP="006B1919">
      <w:pPr>
        <w:spacing w:after="0" w:line="240" w:lineRule="auto"/>
        <w:jc w:val="center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  <w:bookmarkStart w:id="0" w:name="_Hlk215137618"/>
      <w:r w:rsidRPr="006B1919"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  <w:t xml:space="preserve">a Meseház Óvoda-Bölcsőde Aranyalma Tagóvoda-Bölcsődéje </w:t>
      </w:r>
    </w:p>
    <w:p w14:paraId="7A99397E" w14:textId="77777777" w:rsidR="006B1919" w:rsidRPr="006B1919" w:rsidRDefault="006B1919" w:rsidP="006B1919">
      <w:pPr>
        <w:spacing w:after="0" w:line="240" w:lineRule="auto"/>
        <w:jc w:val="center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  <w:r w:rsidRPr="006B1919"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  <w:t>Szakmai Programjának módosítása tárgyában</w:t>
      </w:r>
      <w:bookmarkEnd w:id="0"/>
    </w:p>
    <w:p w14:paraId="633F9C12" w14:textId="77777777" w:rsidR="006B1919" w:rsidRPr="006B1919" w:rsidRDefault="006B1919" w:rsidP="006B1919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1A533DC7" w14:textId="77777777" w:rsidR="006B1919" w:rsidRPr="006B1919" w:rsidRDefault="006B1919" w:rsidP="006B1919">
      <w:pPr>
        <w:spacing w:after="0" w:line="240" w:lineRule="auto"/>
        <w:jc w:val="both"/>
        <w:rPr>
          <w:rFonts w:ascii="Arial" w:eastAsia="Lucida Sans Unicode" w:hAnsi="Arial" w:cs="Times New Roman"/>
          <w:kern w:val="3"/>
          <w:lang w:eastAsia="zh-CN" w:bidi="hi-IN"/>
          <w14:ligatures w14:val="none"/>
        </w:rPr>
      </w:pPr>
      <w:r w:rsidRPr="006B1919">
        <w:rPr>
          <w:rFonts w:ascii="Arial" w:eastAsia="Lucida Sans Unicode" w:hAnsi="Arial" w:cs="Times New Roman"/>
          <w:kern w:val="3"/>
          <w:lang w:eastAsia="zh-CN" w:bidi="hi-IN"/>
          <w14:ligatures w14:val="none"/>
        </w:rPr>
        <w:t>A Móri Többcélú Kistérségi Társulás Társulási Tanácsa a határozat mellékletét képező szövegtartalommal a Meseház Óvoda-Bölcsőde Aranyalma Tagóvoda-Bölcsődéje bölcsődei intézményegység Szakmai Programját 2025. december 1. napi hatállyal jóváhagyja. Egyidejűleg a 33/2023. (VII.21.) határozattal jóváhagyott Szakmai Program hatályát veszti.</w:t>
      </w:r>
    </w:p>
    <w:p w14:paraId="50F03357" w14:textId="77777777" w:rsidR="00105F65" w:rsidRPr="004C404A" w:rsidRDefault="00105F65" w:rsidP="00105F65">
      <w:pPr>
        <w:spacing w:after="0" w:line="240" w:lineRule="auto"/>
        <w:rPr>
          <w:rFonts w:ascii="Arial" w:eastAsia="Calibri" w:hAnsi="Arial" w:cs="Arial"/>
          <w:bCs/>
          <w:iCs/>
          <w:kern w:val="0"/>
          <w14:ligatures w14:val="none"/>
        </w:rPr>
      </w:pPr>
    </w:p>
    <w:p w14:paraId="496EDF0B" w14:textId="77777777" w:rsidR="00105F65" w:rsidRPr="00F31A95" w:rsidRDefault="00105F65" w:rsidP="00105F65">
      <w:pPr>
        <w:spacing w:after="0" w:line="240" w:lineRule="auto"/>
        <w:jc w:val="both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</w:p>
    <w:p w14:paraId="715268D4" w14:textId="77777777" w:rsidR="006A01D5" w:rsidRDefault="006A01D5" w:rsidP="00105F65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1F00ACA8" w14:textId="77777777" w:rsidR="00F41102" w:rsidRDefault="00F41102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E3532EB" w14:textId="77777777" w:rsidR="0063234C" w:rsidRDefault="0063234C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1696DC" w14:textId="502A2197" w:rsidR="00CB5306" w:rsidRPr="00CB5306" w:rsidRDefault="004C404A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lang w:eastAsia="hu-HU"/>
          <w14:ligatures w14:val="none"/>
        </w:rPr>
        <w:t>Temesvári Krisztián</w:t>
      </w:r>
    </w:p>
    <w:p w14:paraId="25A643D9" w14:textId="438F603A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                                                       </w:t>
      </w:r>
      <w:r w:rsidR="004C404A">
        <w:rPr>
          <w:rFonts w:ascii="Arial" w:eastAsia="Times New Roman" w:hAnsi="Arial" w:cs="Arial"/>
          <w:kern w:val="0"/>
          <w:lang w:eastAsia="hu-HU"/>
          <w14:ligatures w14:val="none"/>
        </w:rPr>
        <w:t xml:space="preserve"> al</w:t>
      </w: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elnök</w:t>
      </w:r>
    </w:p>
    <w:p w14:paraId="7685B212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6EB1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24B583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521CB03B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20D5F5E" w14:textId="29EF0843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Kiadmány hiteléül: Dr. Taba Nikoletta</w:t>
      </w:r>
    </w:p>
    <w:p w14:paraId="56105251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jegyző</w:t>
      </w:r>
    </w:p>
    <w:sectPr w:rsidR="00CB5306" w:rsidRPr="00CB5306" w:rsidSect="006323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6B9"/>
    <w:multiLevelType w:val="hybridMultilevel"/>
    <w:tmpl w:val="09E26644"/>
    <w:lvl w:ilvl="0" w:tplc="B49A0BB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D4413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62B68"/>
    <w:multiLevelType w:val="hybridMultilevel"/>
    <w:tmpl w:val="1CAA2D02"/>
    <w:lvl w:ilvl="0" w:tplc="2CB0C26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D58B6"/>
    <w:multiLevelType w:val="hybridMultilevel"/>
    <w:tmpl w:val="08E8221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2A4350"/>
    <w:multiLevelType w:val="hybridMultilevel"/>
    <w:tmpl w:val="CB528C04"/>
    <w:lvl w:ilvl="0" w:tplc="F0D270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57444"/>
    <w:multiLevelType w:val="hybridMultilevel"/>
    <w:tmpl w:val="4DE01B82"/>
    <w:lvl w:ilvl="0" w:tplc="D4FE99D6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E3D76"/>
    <w:multiLevelType w:val="hybridMultilevel"/>
    <w:tmpl w:val="F678E6E2"/>
    <w:lvl w:ilvl="0" w:tplc="FBA21E8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91873"/>
    <w:multiLevelType w:val="hybridMultilevel"/>
    <w:tmpl w:val="4036D16A"/>
    <w:lvl w:ilvl="0" w:tplc="6F36DCC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A30F3"/>
    <w:multiLevelType w:val="hybridMultilevel"/>
    <w:tmpl w:val="262E3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F7FE7"/>
    <w:multiLevelType w:val="hybridMultilevel"/>
    <w:tmpl w:val="86201650"/>
    <w:lvl w:ilvl="0" w:tplc="5E8227C0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F377B"/>
    <w:multiLevelType w:val="hybridMultilevel"/>
    <w:tmpl w:val="B6FC5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F6032"/>
    <w:multiLevelType w:val="hybridMultilevel"/>
    <w:tmpl w:val="5BC65714"/>
    <w:lvl w:ilvl="0" w:tplc="29B2F03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A446A"/>
    <w:multiLevelType w:val="hybridMultilevel"/>
    <w:tmpl w:val="FA66E85E"/>
    <w:lvl w:ilvl="0" w:tplc="0D1C3E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333FD"/>
    <w:multiLevelType w:val="hybridMultilevel"/>
    <w:tmpl w:val="69789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C3B4D"/>
    <w:multiLevelType w:val="hybridMultilevel"/>
    <w:tmpl w:val="3850BA44"/>
    <w:lvl w:ilvl="0" w:tplc="73367B0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77741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8132">
    <w:abstractNumId w:val="6"/>
  </w:num>
  <w:num w:numId="2" w16cid:durableId="883829913">
    <w:abstractNumId w:val="11"/>
  </w:num>
  <w:num w:numId="3" w16cid:durableId="1569462758">
    <w:abstractNumId w:val="15"/>
  </w:num>
  <w:num w:numId="4" w16cid:durableId="1618681823">
    <w:abstractNumId w:val="3"/>
  </w:num>
  <w:num w:numId="5" w16cid:durableId="106968754">
    <w:abstractNumId w:val="4"/>
  </w:num>
  <w:num w:numId="6" w16cid:durableId="1683124842">
    <w:abstractNumId w:val="2"/>
  </w:num>
  <w:num w:numId="7" w16cid:durableId="1156066565">
    <w:abstractNumId w:val="1"/>
  </w:num>
  <w:num w:numId="8" w16cid:durableId="302348823">
    <w:abstractNumId w:val="0"/>
  </w:num>
  <w:num w:numId="9" w16cid:durableId="582953508">
    <w:abstractNumId w:val="10"/>
  </w:num>
  <w:num w:numId="10" w16cid:durableId="1005280164">
    <w:abstractNumId w:val="14"/>
  </w:num>
  <w:num w:numId="11" w16cid:durableId="2070152757">
    <w:abstractNumId w:val="8"/>
  </w:num>
  <w:num w:numId="12" w16cid:durableId="826241402">
    <w:abstractNumId w:val="7"/>
  </w:num>
  <w:num w:numId="13" w16cid:durableId="1261446603">
    <w:abstractNumId w:val="12"/>
  </w:num>
  <w:num w:numId="14" w16cid:durableId="812450002">
    <w:abstractNumId w:val="5"/>
  </w:num>
  <w:num w:numId="15" w16cid:durableId="1025709699">
    <w:abstractNumId w:val="13"/>
  </w:num>
  <w:num w:numId="16" w16cid:durableId="2813784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06"/>
    <w:rsid w:val="00012A78"/>
    <w:rsid w:val="00022EB4"/>
    <w:rsid w:val="00036E62"/>
    <w:rsid w:val="00063F4A"/>
    <w:rsid w:val="00065479"/>
    <w:rsid w:val="00093138"/>
    <w:rsid w:val="000B0D8C"/>
    <w:rsid w:val="000B76E2"/>
    <w:rsid w:val="000C3347"/>
    <w:rsid w:val="000E5A65"/>
    <w:rsid w:val="000F4316"/>
    <w:rsid w:val="00105F65"/>
    <w:rsid w:val="00154CE1"/>
    <w:rsid w:val="00185707"/>
    <w:rsid w:val="00213D56"/>
    <w:rsid w:val="00232CB1"/>
    <w:rsid w:val="00273D3F"/>
    <w:rsid w:val="0029013E"/>
    <w:rsid w:val="002E2C9C"/>
    <w:rsid w:val="002F4731"/>
    <w:rsid w:val="00347FCA"/>
    <w:rsid w:val="003654E8"/>
    <w:rsid w:val="003962E8"/>
    <w:rsid w:val="003A3567"/>
    <w:rsid w:val="003C6B4C"/>
    <w:rsid w:val="003F0F33"/>
    <w:rsid w:val="004274CD"/>
    <w:rsid w:val="004379DF"/>
    <w:rsid w:val="0044611A"/>
    <w:rsid w:val="004477A0"/>
    <w:rsid w:val="00451FC7"/>
    <w:rsid w:val="004C404A"/>
    <w:rsid w:val="004C4F81"/>
    <w:rsid w:val="004D4DA4"/>
    <w:rsid w:val="004E098D"/>
    <w:rsid w:val="004F1187"/>
    <w:rsid w:val="00506F3D"/>
    <w:rsid w:val="00562A76"/>
    <w:rsid w:val="005A48F9"/>
    <w:rsid w:val="005B057F"/>
    <w:rsid w:val="005B58E2"/>
    <w:rsid w:val="005C60B6"/>
    <w:rsid w:val="0063003B"/>
    <w:rsid w:val="0063234C"/>
    <w:rsid w:val="00640145"/>
    <w:rsid w:val="00650592"/>
    <w:rsid w:val="00672169"/>
    <w:rsid w:val="00680DDD"/>
    <w:rsid w:val="00683592"/>
    <w:rsid w:val="006939B6"/>
    <w:rsid w:val="006A01D5"/>
    <w:rsid w:val="006B1919"/>
    <w:rsid w:val="006B6C86"/>
    <w:rsid w:val="006C719E"/>
    <w:rsid w:val="00703B8D"/>
    <w:rsid w:val="0072755C"/>
    <w:rsid w:val="00781353"/>
    <w:rsid w:val="00785F50"/>
    <w:rsid w:val="007B5822"/>
    <w:rsid w:val="007E5710"/>
    <w:rsid w:val="007E7A55"/>
    <w:rsid w:val="00820548"/>
    <w:rsid w:val="00844D0F"/>
    <w:rsid w:val="008A0BDD"/>
    <w:rsid w:val="008A25E5"/>
    <w:rsid w:val="008B2C40"/>
    <w:rsid w:val="008B6018"/>
    <w:rsid w:val="008F764D"/>
    <w:rsid w:val="009113FD"/>
    <w:rsid w:val="00927A0A"/>
    <w:rsid w:val="009B396B"/>
    <w:rsid w:val="009E4F56"/>
    <w:rsid w:val="009F3543"/>
    <w:rsid w:val="00A112C7"/>
    <w:rsid w:val="00A35038"/>
    <w:rsid w:val="00A76368"/>
    <w:rsid w:val="00A808CD"/>
    <w:rsid w:val="00A84331"/>
    <w:rsid w:val="00AE47DF"/>
    <w:rsid w:val="00AF5433"/>
    <w:rsid w:val="00B3520B"/>
    <w:rsid w:val="00B70A79"/>
    <w:rsid w:val="00B72FC7"/>
    <w:rsid w:val="00B74BE4"/>
    <w:rsid w:val="00BA3B29"/>
    <w:rsid w:val="00BA62A4"/>
    <w:rsid w:val="00BC157D"/>
    <w:rsid w:val="00BE7448"/>
    <w:rsid w:val="00BF6DB9"/>
    <w:rsid w:val="00C02AF3"/>
    <w:rsid w:val="00C965AE"/>
    <w:rsid w:val="00CA164A"/>
    <w:rsid w:val="00CB5306"/>
    <w:rsid w:val="00CC3D56"/>
    <w:rsid w:val="00CE1345"/>
    <w:rsid w:val="00D2714B"/>
    <w:rsid w:val="00D518F8"/>
    <w:rsid w:val="00D53BC3"/>
    <w:rsid w:val="00D5513F"/>
    <w:rsid w:val="00D60930"/>
    <w:rsid w:val="00D813A8"/>
    <w:rsid w:val="00D8790A"/>
    <w:rsid w:val="00D913BA"/>
    <w:rsid w:val="00DA024D"/>
    <w:rsid w:val="00DF58F9"/>
    <w:rsid w:val="00E359AD"/>
    <w:rsid w:val="00E46504"/>
    <w:rsid w:val="00EF44DA"/>
    <w:rsid w:val="00F31A95"/>
    <w:rsid w:val="00F41102"/>
    <w:rsid w:val="00F6497B"/>
    <w:rsid w:val="00F70F36"/>
    <w:rsid w:val="00F806F3"/>
    <w:rsid w:val="00F82B49"/>
    <w:rsid w:val="00FB37AD"/>
    <w:rsid w:val="00FB582D"/>
    <w:rsid w:val="00FC4DF2"/>
    <w:rsid w:val="00FC70EF"/>
    <w:rsid w:val="00FD4C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28F"/>
  <w15:chartTrackingRefBased/>
  <w15:docId w15:val="{7FB7ACCA-7214-4DBE-A663-5D71D723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53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53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53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53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53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53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53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53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53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53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5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2025-12-08T10:13:00Z</cp:lastPrinted>
  <dcterms:created xsi:type="dcterms:W3CDTF">2025-12-08T10:13:00Z</dcterms:created>
  <dcterms:modified xsi:type="dcterms:W3CDTF">2025-12-08T10:13:00Z</dcterms:modified>
</cp:coreProperties>
</file>